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4" w:firstLine="0"/>
        <w:jc w:val="both"/>
        <w:rPr>
          <w:rFonts w:ascii="Calibri" w:cs="Calibri" w:eastAsia="Calibri" w:hAnsi="Calibri"/>
          <w:sz w:val="24"/>
          <w:szCs w:val="24"/>
        </w:rPr>
      </w:pPr>
      <w:r w:rsidDel="00000000" w:rsidR="00000000" w:rsidRPr="00000000">
        <w:rPr>
          <w:rFonts w:ascii="Verdana" w:cs="Verdana" w:eastAsia="Verdana" w:hAnsi="Verdana"/>
          <w:sz w:val="15"/>
          <w:szCs w:val="15"/>
          <w:rtl w:val="0"/>
        </w:rPr>
        <w:t xml:space="preserve">                       </w:t>
      </w:r>
      <w:r w:rsidDel="00000000" w:rsidR="00000000" w:rsidRPr="00000000">
        <w:rPr>
          <w:rFonts w:ascii="Calibri" w:cs="Calibri" w:eastAsia="Calibri" w:hAnsi="Calibri"/>
          <w:sz w:val="24"/>
          <w:szCs w:val="24"/>
          <w:rtl w:val="0"/>
        </w:rPr>
        <w:tab/>
      </w:r>
      <w:r w:rsidDel="00000000" w:rsidR="00000000" w:rsidRPr="00000000">
        <w:drawing>
          <wp:anchor allowOverlap="1" behindDoc="0" distB="0" distT="0" distL="114300" distR="114300" hidden="0" layoutInCell="1" locked="0" relativeHeight="0" simplePos="0">
            <wp:simplePos x="0" y="0"/>
            <wp:positionH relativeFrom="column">
              <wp:posOffset>371475</wp:posOffset>
            </wp:positionH>
            <wp:positionV relativeFrom="paragraph">
              <wp:posOffset>0</wp:posOffset>
            </wp:positionV>
            <wp:extent cx="5731200" cy="1206500"/>
            <wp:effectExtent b="0" l="0" r="0" t="0"/>
            <wp:wrapSquare wrapText="bothSides" distB="0" distT="0" distL="114300" distR="114300"/>
            <wp:docPr id="182476371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1206500"/>
                    </a:xfrm>
                    <a:prstGeom prst="rect"/>
                    <a:ln/>
                  </pic:spPr>
                </pic:pic>
              </a:graphicData>
            </a:graphic>
          </wp:anchor>
        </w:drawing>
      </w:r>
    </w:p>
    <w:p w:rsidR="00000000" w:rsidDel="00000000" w:rsidP="00000000" w:rsidRDefault="00000000" w:rsidRPr="00000000" w14:paraId="00000002">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drawing>
          <wp:inline distB="0" distT="0" distL="0" distR="0">
            <wp:extent cx="6210300" cy="638175"/>
            <wp:effectExtent b="0" l="0" r="0" t="0"/>
            <wp:docPr id="1824763719"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210300" cy="638175"/>
                    </a:xfrm>
                    <a:prstGeom prst="rect"/>
                    <a:ln/>
                  </pic:spPr>
                </pic:pic>
              </a:graphicData>
            </a:graphic>
          </wp:inline>
        </w:drawing>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4">
      <w:pPr>
        <w:spacing w:line="276" w:lineRule="auto"/>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05">
      <w:pPr>
        <w:spacing w:line="276" w:lineRule="auto"/>
        <w:jc w:val="both"/>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OGGETTO: DICHIARAZIONE DI INSUSSISTENZA CAUSE OSTATIVE PER IL RUOLO DI SUPPORTO TECNICO AL DS E AL DSGA</w:t>
      </w:r>
    </w:p>
    <w:p w:rsidR="00000000" w:rsidDel="00000000" w:rsidP="00000000" w:rsidRDefault="00000000" w:rsidRPr="00000000" w14:paraId="00000006">
      <w:pPr>
        <w:widowControl w:val="0"/>
        <w:tabs>
          <w:tab w:val="left" w:leader="none" w:pos="1733"/>
        </w:tabs>
        <w:ind w:right="284"/>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Fondi Strutturali Europei – Programma Nazionale “Scuola e competenze” 2021-2027 – Priorità 01 – Scuola e competenze – Fondo Sociale Europeo Plus (FSE+) – Obiettivo Specifico ESO4.6, Azione ESO4.6. A1 – Sotto azione ESO4.6. A1.B, interventi di cui al decreto del Ministro dell’istruzione e del merito n. 175 del 9 settembre 2025, Avviso prot. n. 53338 del 09/03/2026 – Agenda Sud – Anno scolastico 2025-2026 e 2026-2027.</w:t>
      </w:r>
    </w:p>
    <w:p w:rsidR="00000000" w:rsidDel="00000000" w:rsidP="00000000" w:rsidRDefault="00000000" w:rsidRPr="00000000" w14:paraId="00000007">
      <w:pPr>
        <w:widowControl w:val="0"/>
        <w:tabs>
          <w:tab w:val="left" w:leader="none" w:pos="1733"/>
        </w:tabs>
        <w:ind w:right="284"/>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TITOLO: Insieme per crescere: 1 </w:t>
      </w:r>
    </w:p>
    <w:p w:rsidR="00000000" w:rsidDel="00000000" w:rsidP="00000000" w:rsidRDefault="00000000" w:rsidRPr="00000000" w14:paraId="00000008">
      <w:pPr>
        <w:widowControl w:val="0"/>
        <w:tabs>
          <w:tab w:val="left" w:leader="none" w:pos="1733"/>
        </w:tabs>
        <w:ind w:right="284"/>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CUP: CUP G54D25010350007 </w:t>
      </w:r>
    </w:p>
    <w:p w:rsidR="00000000" w:rsidDel="00000000" w:rsidP="00000000" w:rsidRDefault="00000000" w:rsidRPr="00000000" w14:paraId="00000009">
      <w:pPr>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CNP:  ESO4.6.A1.B-FSEPNCL-2026-268 </w:t>
      </w:r>
      <w:r w:rsidDel="00000000" w:rsidR="00000000" w:rsidRPr="00000000">
        <w:rPr>
          <w:rtl w:val="0"/>
        </w:rPr>
      </w:r>
    </w:p>
    <w:p w:rsidR="00000000" w:rsidDel="00000000" w:rsidP="00000000" w:rsidRDefault="00000000" w:rsidRPr="00000000" w14:paraId="0000000A">
      <w:pPr>
        <w:spacing w:line="276" w:lineRule="auto"/>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0B">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C">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Il sottoscritto __________________________________</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0D">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E">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Nato a _______________ il______________ residente a_____________ Provincia di _________</w:t>
      </w:r>
    </w:p>
    <w:p w:rsidR="00000000" w:rsidDel="00000000" w:rsidP="00000000" w:rsidRDefault="00000000" w:rsidRPr="00000000" w14:paraId="0000000F">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0">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Via________________________________________________ Codice Fiscale __________________ </w:t>
      </w:r>
    </w:p>
    <w:p w:rsidR="00000000" w:rsidDel="00000000" w:rsidP="00000000" w:rsidRDefault="00000000" w:rsidRPr="00000000" w14:paraId="00000011">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2">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Individuato in qualità di personale </w:t>
      </w:r>
      <w:r w:rsidDel="00000000" w:rsidR="00000000" w:rsidRPr="00000000">
        <w:rPr>
          <w:rFonts w:ascii="Calibri" w:cs="Calibri" w:eastAsia="Calibri" w:hAnsi="Calibri"/>
          <w:b w:val="1"/>
          <w:bCs w:val="1"/>
          <w:i w:val="1"/>
          <w:iCs w:val="1"/>
          <w:sz w:val="24"/>
          <w:szCs w:val="24"/>
          <w:rtl w:val="0"/>
        </w:rPr>
        <w:t xml:space="preserve">INTERNO</w:t>
      </w:r>
      <w:r w:rsidDel="00000000" w:rsidR="00000000" w:rsidRPr="00000000">
        <w:rPr>
          <w:rFonts w:ascii="Calibri" w:cs="Calibri" w:eastAsia="Calibri" w:hAnsi="Calibri"/>
          <w:b w:val="1"/>
          <w:bCs w:val="1"/>
          <w:sz w:val="24"/>
          <w:szCs w:val="24"/>
          <w:rtl w:val="0"/>
        </w:rPr>
        <w:t xml:space="preserve"> nel ruolo di __________________per il supporto al progetto </w:t>
      </w:r>
    </w:p>
    <w:p w:rsidR="00000000" w:rsidDel="00000000" w:rsidP="00000000" w:rsidRDefault="00000000" w:rsidRPr="00000000" w14:paraId="00000013">
      <w:pPr>
        <w:spacing w:line="276"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DICHIARA</w:t>
      </w:r>
    </w:p>
    <w:p w:rsidR="00000000" w:rsidDel="00000000" w:rsidP="00000000" w:rsidRDefault="00000000" w:rsidRPr="00000000" w14:paraId="00000014">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ai sensi dell’art. 75 del d.P.R. n. 445 del 28 dicembre 2000 consapevole degli artt. 46 e 47 del d.P.R. n. 445 del 28 dicembre 2000:</w:t>
      </w:r>
    </w:p>
    <w:p w:rsidR="00000000" w:rsidDel="00000000" w:rsidP="00000000" w:rsidRDefault="00000000" w:rsidRPr="00000000" w14:paraId="00000015">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6">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 trovarsi in situazione di incompatibilità, ai sensi di quanto previsto dal d.lgs. n. 39/2013 e dall’art. 53, del d.lgs. n. 165/2001; </w:t>
      </w:r>
    </w:p>
    <w:p w:rsidR="00000000" w:rsidDel="00000000" w:rsidP="00000000" w:rsidRDefault="00000000" w:rsidRPr="00000000" w14:paraId="00000017">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018">
      <w:pPr>
        <w:numPr>
          <w:ilvl w:val="0"/>
          <w:numId w:val="2"/>
        </w:numPr>
        <w:spacing w:line="276" w:lineRule="auto"/>
        <w:ind w:left="1068" w:hanging="360"/>
        <w:jc w:val="both"/>
        <w:rPr>
          <w:sz w:val="24"/>
          <w:szCs w:val="24"/>
        </w:rPr>
      </w:pPr>
      <w:r w:rsidDel="00000000" w:rsidR="00000000" w:rsidRPr="00000000">
        <w:rPr>
          <w:rFonts w:ascii="Calibri" w:cs="Calibri" w:eastAsia="Calibri" w:hAnsi="Calibri"/>
          <w:sz w:val="24"/>
          <w:szCs w:val="24"/>
          <w:rtl w:val="0"/>
        </w:rPr>
        <w:t xml:space="preserve">non coinvolge interessi propri;</w:t>
      </w:r>
    </w:p>
    <w:p w:rsidR="00000000" w:rsidDel="00000000" w:rsidP="00000000" w:rsidRDefault="00000000" w:rsidRPr="00000000" w14:paraId="00000019">
      <w:pPr>
        <w:numPr>
          <w:ilvl w:val="0"/>
          <w:numId w:val="2"/>
        </w:numPr>
        <w:spacing w:line="276" w:lineRule="auto"/>
        <w:ind w:left="1068" w:hanging="360"/>
        <w:jc w:val="both"/>
        <w:rPr>
          <w:sz w:val="24"/>
          <w:szCs w:val="24"/>
        </w:rPr>
      </w:pPr>
      <w:r w:rsidDel="00000000" w:rsidR="00000000" w:rsidRPr="00000000">
        <w:rPr>
          <w:rFonts w:ascii="Calibri" w:cs="Calibri" w:eastAsia="Calibri" w:hAnsi="Calibri"/>
          <w:sz w:val="24"/>
          <w:szCs w:val="24"/>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1A">
      <w:pPr>
        <w:numPr>
          <w:ilvl w:val="0"/>
          <w:numId w:val="2"/>
        </w:numPr>
        <w:spacing w:line="276" w:lineRule="auto"/>
        <w:ind w:left="1068" w:hanging="360"/>
        <w:jc w:val="both"/>
        <w:rPr>
          <w:sz w:val="24"/>
          <w:szCs w:val="24"/>
        </w:rPr>
      </w:pPr>
      <w:r w:rsidDel="00000000" w:rsidR="00000000" w:rsidRPr="00000000">
        <w:rPr>
          <w:rFonts w:ascii="Calibri" w:cs="Calibri" w:eastAsia="Calibri" w:hAnsi="Calibri"/>
          <w:sz w:val="24"/>
          <w:szCs w:val="24"/>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1B">
      <w:pPr>
        <w:numPr>
          <w:ilvl w:val="0"/>
          <w:numId w:val="2"/>
        </w:numPr>
        <w:spacing w:line="276" w:lineRule="auto"/>
        <w:ind w:left="1068" w:hanging="360"/>
        <w:jc w:val="both"/>
        <w:rPr>
          <w:sz w:val="24"/>
          <w:szCs w:val="24"/>
        </w:rPr>
      </w:pPr>
      <w:r w:rsidDel="00000000" w:rsidR="00000000" w:rsidRPr="00000000">
        <w:rPr>
          <w:rFonts w:ascii="Calibri" w:cs="Calibri" w:eastAsia="Calibri" w:hAnsi="Calibri"/>
          <w:sz w:val="24"/>
          <w:szCs w:val="24"/>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C">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 non sussistono diverse ragioni di opportunità che si frappongano al conferimento dell’incarico in questione;</w:t>
      </w:r>
    </w:p>
    <w:p w:rsidR="00000000" w:rsidDel="00000000" w:rsidP="00000000" w:rsidRDefault="00000000" w:rsidRPr="00000000" w14:paraId="0000001D">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E">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1F">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20">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21">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3">
      <w:pPr>
        <w:spacing w:line="276" w:lineRule="auto"/>
        <w:ind w:left="4956" w:firstLine="707.9999999999995"/>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Firmato </w:t>
      </w:r>
    </w:p>
    <w:p w:rsidR="00000000" w:rsidDel="00000000" w:rsidP="00000000" w:rsidRDefault="00000000" w:rsidRPr="00000000" w14:paraId="00000024">
      <w:pPr>
        <w:spacing w:line="276" w:lineRule="auto"/>
        <w:ind w:left="4956" w:firstLine="707.9999999999995"/>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spacing w:line="276" w:lineRule="auto"/>
        <w:ind w:left="4956" w:firstLine="707.9999999999995"/>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w:t>
      </w:r>
    </w:p>
    <w:p w:rsidR="00000000" w:rsidDel="00000000" w:rsidP="00000000" w:rsidRDefault="00000000" w:rsidRPr="00000000" w14:paraId="00000026">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28">
      <w:pPr>
        <w:spacing w:line="276" w:lineRule="auto"/>
        <w:rPr>
          <w:rFonts w:ascii="Calibri" w:cs="Calibri" w:eastAsia="Calibri" w:hAnsi="Calibri"/>
          <w:sz w:val="24"/>
          <w:szCs w:val="24"/>
        </w:rPr>
      </w:pPr>
      <w:r w:rsidDel="00000000" w:rsidR="00000000" w:rsidRPr="00000000">
        <w:rPr>
          <w:rtl w:val="0"/>
        </w:rPr>
      </w:r>
    </w:p>
    <w:sectPr>
      <w:headerReference r:id="rId9" w:type="default"/>
      <w:headerReference r:id="rId10" w:type="first"/>
      <w:footerReference r:id="rId11" w:type="default"/>
      <w:footerReference r:id="rId12" w:type="first"/>
      <w:footerReference r:id="rId13" w:type="even"/>
      <w:pgSz w:h="16839" w:w="11907" w:orient="portrait"/>
      <w:pgMar w:bottom="1134" w:top="708.6614173228347" w:left="993" w:right="1134" w:header="567" w:footer="113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68" w:hanging="360"/>
      </w:pPr>
      <w:rPr>
        <w:rFonts w:ascii="Calibri" w:cs="Calibri" w:eastAsia="Calibri" w:hAnsi="Calibri"/>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b w:val="1"/>
      <w:bCs w:val="1"/>
    </w:rPr>
  </w:style>
  <w:style w:type="paragraph" w:styleId="Heading3">
    <w:name w:val="heading 3"/>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bCs w:val="1"/>
      <w:sz w:val="36"/>
      <w:szCs w:val="36"/>
    </w:rPr>
  </w:style>
  <w:style w:type="paragraph" w:styleId="Heading4">
    <w:name w:val="heading 4"/>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sz w:val="32"/>
      <w:szCs w:val="32"/>
    </w:rPr>
  </w:style>
  <w:style w:type="paragraph" w:styleId="Heading5">
    <w:name w:val="heading 5"/>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pPr>
    <w:rPr>
      <w:b w:val="1"/>
      <w:bCs w:val="1"/>
    </w:rPr>
  </w:style>
  <w:style w:type="paragraph" w:styleId="Heading6">
    <w:name w:val="heading 6"/>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bCs w:val="1"/>
      <w:sz w:val="32"/>
      <w:szCs w:val="32"/>
    </w:rPr>
  </w:style>
  <w:style w:type="paragraph" w:styleId="Title">
    <w:name w:val="Title"/>
    <w:basedOn w:val="Normal"/>
    <w:next w:val="Normal"/>
    <w:pPr>
      <w:jc w:val="center"/>
    </w:pPr>
    <w:rPr>
      <w:b w:val="1"/>
      <w:bCs w:val="1"/>
      <w:sz w:val="24"/>
      <w:szCs w:val="24"/>
    </w:rPr>
  </w:style>
  <w:style w:type="paragraph" w:styleId="Titolo7">
    <w:name w:val="heading 7"/>
    <w:basedOn w:val="Normale"/>
    <w:next w:val="Normale"/>
    <w:qFormat w:val="1"/>
    <w:rsid w:val="00E748D5"/>
    <w:pPr>
      <w:keepNext w:val="1"/>
      <w:ind w:right="1133"/>
      <w:jc w:val="center"/>
      <w:outlineLvl w:val="6"/>
    </w:pPr>
    <w:rPr>
      <w:b w:val="1"/>
      <w:sz w:val="24"/>
    </w:rPr>
  </w:style>
  <w:style w:type="paragraph" w:styleId="Titolo8">
    <w:name w:val="heading 8"/>
    <w:basedOn w:val="Normale"/>
    <w:next w:val="Normale"/>
    <w:qFormat w:val="1"/>
    <w:rsid w:val="00E748D5"/>
    <w:pPr>
      <w:keepNext w:val="1"/>
      <w:pBdr>
        <w:top w:color="auto" w:space="1" w:sz="6" w:val="single"/>
        <w:left w:color="auto" w:space="1" w:sz="6" w:val="single"/>
        <w:bottom w:color="auto" w:space="1" w:sz="6" w:val="single"/>
        <w:right w:color="auto" w:space="1" w:sz="6" w:val="single"/>
      </w:pBdr>
      <w:shd w:color="auto" w:fill="auto" w:val="pct10"/>
      <w:ind w:right="1133"/>
      <w:jc w:val="center"/>
      <w:outlineLvl w:val="7"/>
    </w:pPr>
    <w:rPr>
      <w:sz w:val="28"/>
    </w:rPr>
  </w:style>
  <w:style w:type="paragraph" w:styleId="Titolo9">
    <w:name w:val="heading 9"/>
    <w:basedOn w:val="Normale"/>
    <w:next w:val="Normale"/>
    <w:qFormat w:val="1"/>
    <w:rsid w:val="00E748D5"/>
    <w:pPr>
      <w:keepNext w:val="1"/>
      <w:ind w:right="1133"/>
      <w:outlineLvl w:val="8"/>
    </w:pPr>
    <w:rPr>
      <w:b w:val="1"/>
      <w:bCs w:val="1"/>
      <w:sz w:val="2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styleId="Corpodeltesto1" w:customStyle="1">
    <w:name w:val="Corpo del testo1"/>
    <w:basedOn w:val="Normale"/>
    <w:rsid w:val="00E748D5"/>
    <w:pPr>
      <w:ind w:right="1133"/>
      <w:jc w:val="both"/>
    </w:pPr>
    <w:rPr>
      <w:sz w:val="22"/>
    </w:rPr>
  </w:style>
  <w:style w:type="paragraph" w:styleId="Testonotaapidipagina">
    <w:name w:val="footnote text"/>
    <w:basedOn w:val="Normale"/>
    <w:semiHidden w:val="1"/>
    <w:rsid w:val="00E748D5"/>
  </w:style>
  <w:style w:type="character" w:styleId="Rimandonotaapidipagina">
    <w:name w:val="footnote reference"/>
    <w:semiHidden w:val="1"/>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stofumetto">
    <w:name w:val="Balloon Text"/>
    <w:basedOn w:val="Normale"/>
    <w:semiHidden w:val="1"/>
    <w:rsid w:val="00D4191E"/>
    <w:rPr>
      <w:rFonts w:ascii="Tahoma" w:cs="Tahoma" w:hAnsi="Tahoma"/>
      <w:sz w:val="16"/>
      <w:szCs w:val="16"/>
    </w:rPr>
  </w:style>
  <w:style w:type="paragraph" w:styleId="Titololt" w:customStyle="1">
    <w:name w:val="Titolo lt"/>
    <w:basedOn w:val="Normale"/>
    <w:next w:val="Normale"/>
    <w:rsid w:val="008F7B5F"/>
    <w:pPr>
      <w:keepNext w:val="1"/>
      <w:spacing w:before="240"/>
    </w:pPr>
    <w:rPr>
      <w:rFonts w:ascii="Futura Std Book" w:hAnsi="Futura Std Book"/>
      <w:b w:val="1"/>
      <w:bCs w:val="1"/>
      <w:sz w:val="18"/>
      <w:szCs w:val="24"/>
    </w:rPr>
  </w:style>
  <w:style w:type="paragraph" w:styleId="Normalelt" w:customStyle="1">
    <w:name w:val="Normale lt"/>
    <w:basedOn w:val="Normale"/>
    <w:rsid w:val="008F7B5F"/>
    <w:pPr>
      <w:spacing w:after="120" w:before="120" w:line="360" w:lineRule="exact"/>
    </w:pPr>
    <w:rPr>
      <w:rFonts w:ascii="Arial" w:cs="Arial" w:hAnsi="Arial"/>
      <w:szCs w:val="24"/>
    </w:rPr>
  </w:style>
  <w:style w:type="paragraph" w:styleId="nomefirma" w:customStyle="1">
    <w:name w:val="nome firma"/>
    <w:basedOn w:val="Normale"/>
    <w:rsid w:val="008F7B5F"/>
    <w:pPr>
      <w:spacing w:line="360" w:lineRule="exact"/>
      <w:ind w:left="4309"/>
      <w:jc w:val="center"/>
    </w:pPr>
    <w:rPr>
      <w:rFonts w:ascii="Futura Std Book" w:hAnsi="Futura Std Book"/>
      <w:sz w:val="18"/>
    </w:rPr>
  </w:style>
  <w:style w:type="paragraph" w:styleId="Paragrafoelenco">
    <w:name w:val="List Paragraph"/>
    <w:basedOn w:val="Normale"/>
    <w:uiPriority w:val="1"/>
    <w:qFormat w:val="1"/>
    <w:rsid w:val="008F7B5F"/>
    <w:pPr>
      <w:ind w:left="708"/>
    </w:pPr>
    <w:rPr>
      <w:sz w:val="24"/>
      <w:szCs w:val="24"/>
    </w:rPr>
  </w:style>
  <w:style w:type="table" w:styleId="TabellaWeb1">
    <w:name w:val="Table Web 1"/>
    <w:basedOn w:val="Tabellanormale"/>
    <w:rsid w:val="007C4C5B"/>
    <w:tblPr>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TableNormal" w:customStyle="1">
    <w:name w:val="Table Normal"/>
    <w:uiPriority w:val="2"/>
    <w:semiHidden w:val="1"/>
    <w:qFormat w:val="1"/>
    <w:rsid w:val="00DD1F91"/>
    <w:pPr>
      <w:widowControl w:val="0"/>
      <w:autoSpaceDE w:val="0"/>
      <w:autoSpaceDN w:val="0"/>
    </w:pPr>
    <w:rPr>
      <w:rFonts w:ascii="Calibri" w:eastAsia="Calibri" w:hAnsi="Calibri"/>
      <w:sz w:val="22"/>
      <w:szCs w:val="22"/>
      <w:lang w:eastAsia="en-US" w:val="en-US"/>
    </w:rPr>
    <w:tblPr>
      <w:tblCellMar>
        <w:top w:w="0.0" w:type="dxa"/>
        <w:left w:w="0.0" w:type="dxa"/>
        <w:bottom w:w="0.0" w:type="dxa"/>
        <w:right w:w="0.0" w:type="dxa"/>
      </w:tblCellMar>
    </w:tblPr>
  </w:style>
  <w:style w:type="character" w:styleId="spanboldcenterbig" w:customStyle="1">
    <w:name w:val="span_bold_center_big"/>
    <w:basedOn w:val="Carpredefinitoparagrafo"/>
    <w:rsid w:val="002D786D"/>
  </w:style>
  <w:style w:type="paragraph" w:styleId="Default" w:customStyle="1">
    <w:name w:val="Default"/>
    <w:rsid w:val="00375C0A"/>
    <w:pPr>
      <w:autoSpaceDE w:val="0"/>
      <w:autoSpaceDN w:val="0"/>
      <w:adjustRightInd w:val="0"/>
    </w:pPr>
    <w:rPr>
      <w:rFonts w:ascii="Arial Narrow" w:cs="Arial Narrow" w:eastAsia="MS Mincho" w:hAnsi="Arial Narrow"/>
      <w:color w:val="000000"/>
      <w:sz w:val="24"/>
      <w:szCs w:val="24"/>
      <w:lang w:eastAsia="ja-JP"/>
    </w:rPr>
  </w:style>
  <w:style w:type="character" w:styleId="Titolo60" w:customStyle="1">
    <w:name w:val="Titolo #6_"/>
    <w:link w:val="Titolo61"/>
    <w:rsid w:val="00375C0A"/>
    <w:rPr>
      <w:rFonts w:ascii="Arial" w:cs="Arial" w:eastAsia="Arial" w:hAnsi="Arial"/>
      <w:b w:val="1"/>
      <w:bCs w:val="1"/>
      <w:sz w:val="18"/>
      <w:szCs w:val="18"/>
      <w:shd w:color="auto" w:fill="ffffff" w:val="clear"/>
    </w:rPr>
  </w:style>
  <w:style w:type="paragraph" w:styleId="Titolo61" w:customStyle="1">
    <w:name w:val="Titolo #6"/>
    <w:basedOn w:val="Normale"/>
    <w:link w:val="Titolo60"/>
    <w:rsid w:val="00375C0A"/>
    <w:pPr>
      <w:widowControl w:val="0"/>
      <w:shd w:color="auto" w:fill="ffffff" w:val="clear"/>
      <w:spacing w:before="480" w:line="472" w:lineRule="exact"/>
      <w:jc w:val="center"/>
      <w:outlineLvl w:val="5"/>
    </w:pPr>
    <w:rPr>
      <w:rFonts w:ascii="Arial" w:cs="Arial" w:eastAsia="Arial" w:hAnsi="Arial"/>
      <w:b w:val="1"/>
      <w:bCs w:val="1"/>
      <w:sz w:val="18"/>
      <w:szCs w:val="18"/>
    </w:rPr>
  </w:style>
  <w:style w:type="paragraph" w:styleId="Standard" w:customStyle="1">
    <w:name w:val="Standard"/>
    <w:rsid w:val="0096628D"/>
    <w:pPr>
      <w:suppressAutoHyphens w:val="1"/>
      <w:autoSpaceDN w:val="0"/>
      <w:spacing w:after="200" w:line="276" w:lineRule="auto"/>
      <w:textAlignment w:val="baseline"/>
    </w:pPr>
    <w:rPr>
      <w:rFonts w:ascii="Calibri" w:cs="F" w:eastAsia="SimSun" w:hAnsi="Calibri"/>
      <w:kern w:val="3"/>
      <w:sz w:val="22"/>
      <w:szCs w:val="22"/>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igKDFro64eWZlRliwpcgLJC5Mw==">CgMxLjA4AHIhMTF3LUx6VjVVQlk0YWgwZkRBalA0SW9xeDZlWFdxT0VN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2026-06-02T16:58:00Z</dcterms:created>
  <dc:creator>assunta boffo</dc:creator>
</cp:coreProperties>
</file>